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D" w:rsidRDefault="007C36FD" w:rsidP="007C36F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7C36FD" w:rsidRDefault="007C36FD" w:rsidP="007C36FD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36FD" w:rsidRDefault="007C36FD" w:rsidP="007C36F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0BA4">
        <w:rPr>
          <w:sz w:val="28"/>
          <w:szCs w:val="28"/>
        </w:rPr>
        <w:t>05 июля</w:t>
      </w:r>
      <w:r>
        <w:rPr>
          <w:sz w:val="28"/>
          <w:szCs w:val="28"/>
        </w:rPr>
        <w:t xml:space="preserve"> 2017</w:t>
      </w:r>
      <w:r w:rsidRPr="00D37156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 xml:space="preserve">   № </w:t>
      </w:r>
      <w:r w:rsidR="007F7ED5">
        <w:rPr>
          <w:sz w:val="28"/>
          <w:szCs w:val="28"/>
        </w:rPr>
        <w:t>226</w:t>
      </w:r>
    </w:p>
    <w:p w:rsidR="007C36FD" w:rsidRDefault="007C36FD" w:rsidP="007C36FD">
      <w:pPr>
        <w:rPr>
          <w:sz w:val="28"/>
          <w:szCs w:val="28"/>
        </w:rPr>
      </w:pPr>
    </w:p>
    <w:p w:rsidR="007C36FD" w:rsidRDefault="007C36FD" w:rsidP="007C36FD">
      <w:pPr>
        <w:rPr>
          <w:sz w:val="28"/>
          <w:szCs w:val="28"/>
        </w:rPr>
      </w:pPr>
    </w:p>
    <w:p w:rsidR="007C36FD" w:rsidRDefault="007C36FD" w:rsidP="007C36FD">
      <w:pPr>
        <w:pStyle w:val="1"/>
        <w:jc w:val="center"/>
        <w:rPr>
          <w:rFonts w:eastAsia="Calibri"/>
          <w:b w:val="0"/>
          <w:szCs w:val="28"/>
        </w:rPr>
      </w:pPr>
      <w:r w:rsidRPr="007C36FD">
        <w:rPr>
          <w:rFonts w:eastAsia="Calibri"/>
          <w:b w:val="0"/>
          <w:szCs w:val="28"/>
        </w:rPr>
        <w:t xml:space="preserve">О введении особого противопожарного режима 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rFonts w:eastAsia="Calibri"/>
          <w:b w:val="0"/>
          <w:szCs w:val="28"/>
        </w:rPr>
        <w:t xml:space="preserve">на территории </w:t>
      </w:r>
      <w:r w:rsidRPr="007C36FD">
        <w:rPr>
          <w:b w:val="0"/>
          <w:bCs w:val="0"/>
          <w:szCs w:val="28"/>
        </w:rPr>
        <w:t>Ерзовского городского поселения</w:t>
      </w:r>
    </w:p>
    <w:p w:rsidR="007C36FD" w:rsidRPr="007C36FD" w:rsidRDefault="007C36FD" w:rsidP="007C36F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36FD">
        <w:rPr>
          <w:rFonts w:eastAsia="Calibri"/>
          <w:bCs/>
          <w:sz w:val="28"/>
          <w:szCs w:val="28"/>
        </w:rPr>
        <w:t>Городищенского муниципального района Волгоградской области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b w:val="0"/>
          <w:bCs w:val="0"/>
          <w:szCs w:val="28"/>
        </w:rPr>
        <w:t xml:space="preserve"> </w:t>
      </w:r>
    </w:p>
    <w:p w:rsidR="007C36FD" w:rsidRPr="007D4FC7" w:rsidRDefault="007C36FD" w:rsidP="007C36F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proofErr w:type="gramStart"/>
      <w:r w:rsidR="00EE0BA4">
        <w:rPr>
          <w:rFonts w:eastAsia="Calibri"/>
          <w:bCs/>
          <w:sz w:val="28"/>
          <w:szCs w:val="28"/>
        </w:rPr>
        <w:t>В соответствии с Федеральным законом</w:t>
      </w:r>
      <w:r w:rsidRPr="007D4FC7">
        <w:rPr>
          <w:rFonts w:eastAsia="Calibri"/>
          <w:bCs/>
          <w:sz w:val="28"/>
          <w:szCs w:val="28"/>
        </w:rPr>
        <w:t xml:space="preserve"> от 21 декабря 1994 г. № 68-ФЗ «О защите населения и территорий от чрезвычайных ситуаций природного и техногенного  характера», </w:t>
      </w:r>
      <w:r w:rsidR="00EE0BA4">
        <w:rPr>
          <w:rFonts w:eastAsia="Calibri"/>
          <w:bCs/>
          <w:sz w:val="28"/>
          <w:szCs w:val="28"/>
        </w:rPr>
        <w:t xml:space="preserve">с Федеральным законом </w:t>
      </w:r>
      <w:r w:rsidRPr="007D4FC7">
        <w:rPr>
          <w:rFonts w:eastAsia="Calibri"/>
          <w:bCs/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7D4FC7">
          <w:rPr>
            <w:rFonts w:eastAsia="Calibri"/>
            <w:bCs/>
            <w:sz w:val="28"/>
            <w:szCs w:val="28"/>
          </w:rPr>
          <w:t>1994 г</w:t>
        </w:r>
      </w:smartTag>
      <w:r w:rsidRPr="007D4FC7">
        <w:rPr>
          <w:rFonts w:eastAsia="Calibri"/>
          <w:bCs/>
          <w:sz w:val="28"/>
          <w:szCs w:val="28"/>
        </w:rPr>
        <w:t>. N 69-ФЗ "О пожарной безопасности",</w:t>
      </w:r>
      <w:r w:rsidR="00EE0BA4">
        <w:rPr>
          <w:rFonts w:eastAsia="Calibri"/>
          <w:bCs/>
          <w:sz w:val="28"/>
          <w:szCs w:val="28"/>
        </w:rPr>
        <w:t xml:space="preserve"> со </w:t>
      </w:r>
      <w:r w:rsidRPr="007D4FC7">
        <w:rPr>
          <w:rFonts w:eastAsia="Calibri"/>
          <w:bCs/>
          <w:sz w:val="28"/>
          <w:szCs w:val="28"/>
        </w:rPr>
        <w:t xml:space="preserve"> статьей 15.1 Закона Волгоградской области от 28 апреля 2006 года № 1220 ОД «О пожарной безопасности», </w:t>
      </w:r>
      <w:r w:rsidR="00EE0BA4">
        <w:rPr>
          <w:rFonts w:eastAsia="Calibri"/>
          <w:bCs/>
          <w:sz w:val="28"/>
          <w:szCs w:val="28"/>
        </w:rPr>
        <w:t>с Постановлением Губернатора Волгоградской области от 03 июля</w:t>
      </w:r>
      <w:proofErr w:type="gramEnd"/>
      <w:r w:rsidR="00EE0BA4">
        <w:rPr>
          <w:rFonts w:eastAsia="Calibri"/>
          <w:bCs/>
          <w:sz w:val="28"/>
          <w:szCs w:val="28"/>
        </w:rPr>
        <w:t xml:space="preserve"> 2017 года № 383 «Об особом противопожарном режиме на территории Волгоградской области», </w:t>
      </w:r>
      <w:r w:rsidRPr="007D4FC7">
        <w:rPr>
          <w:rFonts w:eastAsia="Calibri"/>
          <w:bCs/>
          <w:sz w:val="28"/>
        </w:rPr>
        <w:t xml:space="preserve">в целях предупреждения пожаров, повышения уровня противопожарной защиты </w:t>
      </w:r>
      <w:r w:rsidR="00D52223">
        <w:rPr>
          <w:rFonts w:eastAsia="Calibri"/>
          <w:bCs/>
          <w:sz w:val="28"/>
        </w:rPr>
        <w:t xml:space="preserve">жизни и здоровья граждан, имущества, </w:t>
      </w:r>
      <w:r w:rsidR="00EE0BA4">
        <w:rPr>
          <w:rFonts w:eastAsia="Calibri"/>
          <w:bCs/>
          <w:sz w:val="28"/>
        </w:rPr>
        <w:t xml:space="preserve">в связи с установлением сухой, жаркой погоды, </w:t>
      </w:r>
      <w:r w:rsidRPr="007D4FC7">
        <w:rPr>
          <w:rFonts w:eastAsia="Calibri"/>
          <w:bCs/>
          <w:sz w:val="28"/>
          <w:szCs w:val="28"/>
        </w:rPr>
        <w:t xml:space="preserve">а также принятия дополнительных мер по защите населения и территорий от чрезвычайных ситуаций, 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7C36FD" w:rsidRPr="00190699" w:rsidRDefault="007C36FD" w:rsidP="007C36FD">
      <w:pPr>
        <w:jc w:val="center"/>
        <w:rPr>
          <w:b/>
          <w:sz w:val="28"/>
          <w:szCs w:val="28"/>
        </w:rPr>
      </w:pPr>
      <w:r w:rsidRPr="00190699">
        <w:rPr>
          <w:b/>
          <w:sz w:val="28"/>
          <w:szCs w:val="28"/>
        </w:rPr>
        <w:t>ПОСТАНОВЛЯЮ: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7C36FD" w:rsidRPr="00DB391B" w:rsidRDefault="00DB391B" w:rsidP="00DB391B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7C36FD" w:rsidRPr="00DB391B">
        <w:rPr>
          <w:rFonts w:cs="Calibri"/>
          <w:sz w:val="28"/>
          <w:szCs w:val="28"/>
        </w:rPr>
        <w:t xml:space="preserve">Ввести на территории Ерзовского городского поселения </w:t>
      </w:r>
      <w:r w:rsidRPr="00DB391B">
        <w:rPr>
          <w:rFonts w:cs="Calibri"/>
          <w:sz w:val="28"/>
          <w:szCs w:val="28"/>
        </w:rPr>
        <w:t xml:space="preserve">Городищенского </w:t>
      </w:r>
      <w:r w:rsidR="007C36FD" w:rsidRPr="00DB391B">
        <w:rPr>
          <w:rFonts w:cs="Calibri"/>
          <w:sz w:val="28"/>
          <w:szCs w:val="28"/>
        </w:rPr>
        <w:t xml:space="preserve">муниципального района </w:t>
      </w:r>
      <w:r w:rsidR="00632A37">
        <w:rPr>
          <w:rFonts w:cs="Calibri"/>
          <w:sz w:val="28"/>
          <w:szCs w:val="28"/>
        </w:rPr>
        <w:t xml:space="preserve">Волгоградской области </w:t>
      </w:r>
      <w:r w:rsidR="007C36FD" w:rsidRPr="00DB391B">
        <w:rPr>
          <w:rFonts w:cs="Calibri"/>
          <w:sz w:val="28"/>
          <w:szCs w:val="28"/>
        </w:rPr>
        <w:t xml:space="preserve">с 08.00 часов </w:t>
      </w:r>
      <w:r w:rsidR="00EE0BA4">
        <w:rPr>
          <w:rFonts w:cs="Calibri"/>
          <w:sz w:val="28"/>
          <w:szCs w:val="28"/>
        </w:rPr>
        <w:t>05 июля</w:t>
      </w:r>
      <w:r w:rsidR="007C36FD" w:rsidRPr="00DB391B">
        <w:rPr>
          <w:rFonts w:cs="Calibri"/>
          <w:sz w:val="28"/>
          <w:szCs w:val="28"/>
        </w:rPr>
        <w:t xml:space="preserve"> 2017 года </w:t>
      </w:r>
      <w:r w:rsidR="007C36FD" w:rsidRPr="00DB391B">
        <w:rPr>
          <w:sz w:val="28"/>
          <w:szCs w:val="28"/>
        </w:rPr>
        <w:t>особый противопожарный</w:t>
      </w:r>
      <w:r w:rsidR="007C36FD" w:rsidRPr="00DB391B">
        <w:rPr>
          <w:b/>
          <w:sz w:val="28"/>
          <w:szCs w:val="28"/>
        </w:rPr>
        <w:t xml:space="preserve"> </w:t>
      </w:r>
      <w:r w:rsidR="00D52223">
        <w:rPr>
          <w:sz w:val="28"/>
          <w:szCs w:val="28"/>
        </w:rPr>
        <w:t>режим.</w:t>
      </w:r>
    </w:p>
    <w:p w:rsidR="007C36FD" w:rsidRPr="007C36FD" w:rsidRDefault="00DB391B" w:rsidP="007C36F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7C36FD" w:rsidRPr="007C36FD">
        <w:rPr>
          <w:rFonts w:cs="Calibri"/>
          <w:sz w:val="28"/>
          <w:szCs w:val="28"/>
        </w:rPr>
        <w:t xml:space="preserve">В период действия особого противопожарного режима на территории Ерзовского городского поселения Городищенского муниципального района </w:t>
      </w:r>
      <w:r w:rsidR="00632A37">
        <w:rPr>
          <w:rFonts w:cs="Calibri"/>
          <w:sz w:val="28"/>
          <w:szCs w:val="28"/>
        </w:rPr>
        <w:t xml:space="preserve">Волгоградской области </w:t>
      </w:r>
      <w:r w:rsidR="007C36FD" w:rsidRPr="007C36FD">
        <w:rPr>
          <w:rFonts w:cs="Calibri"/>
          <w:sz w:val="28"/>
          <w:szCs w:val="28"/>
        </w:rPr>
        <w:t>установить следующие дополнительные меры пожарной безопасности:</w:t>
      </w:r>
    </w:p>
    <w:p w:rsidR="007C36FD" w:rsidRPr="007D4FC7" w:rsidRDefault="007C36FD" w:rsidP="007C36FD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7D4FC7">
        <w:rPr>
          <w:rFonts w:cs="Arial"/>
          <w:sz w:val="28"/>
          <w:szCs w:val="20"/>
        </w:rPr>
        <w:t xml:space="preserve">- запретить разведение костров, сжигание мусора, </w:t>
      </w:r>
      <w:r w:rsidR="00D52223">
        <w:rPr>
          <w:rFonts w:cs="Arial"/>
          <w:sz w:val="28"/>
          <w:szCs w:val="20"/>
        </w:rPr>
        <w:t xml:space="preserve">сухой растительности (в том числе </w:t>
      </w:r>
      <w:r w:rsidRPr="007D4FC7">
        <w:rPr>
          <w:rFonts w:cs="Arial"/>
          <w:sz w:val="28"/>
          <w:szCs w:val="20"/>
        </w:rPr>
        <w:t>стерни, пожнивных  порубочных остатков, сухой травы, листвы и камыша</w:t>
      </w:r>
      <w:r w:rsidR="00D52223">
        <w:rPr>
          <w:rFonts w:cs="Arial"/>
          <w:sz w:val="28"/>
          <w:szCs w:val="20"/>
        </w:rPr>
        <w:t>)</w:t>
      </w:r>
      <w:r w:rsidRPr="007D4FC7">
        <w:rPr>
          <w:rFonts w:cs="Arial"/>
          <w:sz w:val="28"/>
          <w:szCs w:val="20"/>
        </w:rPr>
        <w:t>, проведение всех видов пожароопасных работ, кроме мест, специально отведенных для указанных видов работ;</w:t>
      </w:r>
    </w:p>
    <w:p w:rsidR="009F5349" w:rsidRDefault="009F5349" w:rsidP="007C36FD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- МП «Специализированное хозяйство по благоустройству» регулярно проводить очистку территорий поселения от горючих отходов, сухой травы, спиленных веток и деревьев;</w:t>
      </w:r>
    </w:p>
    <w:p w:rsidR="007C36FD" w:rsidRPr="007D4FC7" w:rsidRDefault="009F5349" w:rsidP="007C36FD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>- садоводческим</w:t>
      </w:r>
      <w:r w:rsidR="007C36FD" w:rsidRPr="007D4FC7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некоммерческим </w:t>
      </w:r>
      <w:r w:rsidR="007C36FD" w:rsidRPr="007D4FC7">
        <w:rPr>
          <w:rFonts w:cs="Arial"/>
          <w:sz w:val="28"/>
          <w:szCs w:val="20"/>
        </w:rPr>
        <w:t>обществ</w:t>
      </w:r>
      <w:r>
        <w:rPr>
          <w:rFonts w:cs="Arial"/>
          <w:sz w:val="28"/>
          <w:szCs w:val="20"/>
        </w:rPr>
        <w:t xml:space="preserve">ам регулярно проводить очистку территорий </w:t>
      </w:r>
      <w:r w:rsidRPr="007D4FC7">
        <w:rPr>
          <w:rFonts w:cs="Arial"/>
          <w:sz w:val="28"/>
          <w:szCs w:val="20"/>
        </w:rPr>
        <w:t>обществ</w:t>
      </w:r>
      <w:r>
        <w:rPr>
          <w:rFonts w:cs="Arial"/>
          <w:sz w:val="28"/>
          <w:szCs w:val="20"/>
        </w:rPr>
        <w:t xml:space="preserve">, полос отвода автомобильных дорог </w:t>
      </w:r>
      <w:r w:rsidRPr="007D4FC7">
        <w:rPr>
          <w:rFonts w:cs="Arial"/>
          <w:sz w:val="28"/>
          <w:szCs w:val="20"/>
        </w:rPr>
        <w:t xml:space="preserve"> </w:t>
      </w:r>
      <w:r w:rsidR="007C36FD" w:rsidRPr="007D4FC7">
        <w:rPr>
          <w:rFonts w:cs="Arial"/>
          <w:sz w:val="28"/>
          <w:szCs w:val="20"/>
        </w:rPr>
        <w:t>от горючих отходов, сухой травы, камыша, спиленных веток и деревьев;</w:t>
      </w:r>
    </w:p>
    <w:p w:rsidR="007C36FD" w:rsidRDefault="007C36FD" w:rsidP="00DB391B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7D4FC7">
        <w:rPr>
          <w:rFonts w:cs="Arial"/>
          <w:sz w:val="28"/>
          <w:szCs w:val="20"/>
        </w:rPr>
        <w:t xml:space="preserve">- </w:t>
      </w:r>
      <w:r w:rsidR="009F5349">
        <w:rPr>
          <w:rFonts w:cs="Arial"/>
          <w:sz w:val="28"/>
          <w:szCs w:val="20"/>
        </w:rPr>
        <w:t xml:space="preserve">МКУ «Ерзовский информационный центр» </w:t>
      </w:r>
      <w:r w:rsidRPr="007D4FC7">
        <w:rPr>
          <w:rFonts w:cs="Arial"/>
          <w:sz w:val="28"/>
          <w:szCs w:val="20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9F5349" w:rsidRPr="007D4FC7" w:rsidRDefault="009F5349" w:rsidP="00DB391B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- Территориальной административной комиссии с участием сотрудников противопожарной службы организовать проведение рейдовых мероприятий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ответственности.</w:t>
      </w:r>
    </w:p>
    <w:p w:rsidR="007C36FD" w:rsidRPr="007D4FC7" w:rsidRDefault="00DB391B" w:rsidP="00DB391B">
      <w:pPr>
        <w:tabs>
          <w:tab w:val="left" w:pos="0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6FD" w:rsidRPr="007D4FC7">
        <w:rPr>
          <w:sz w:val="28"/>
          <w:szCs w:val="28"/>
        </w:rPr>
        <w:t xml:space="preserve">. Опубликовать данное постановление в </w:t>
      </w:r>
      <w:r w:rsidR="00622DDD">
        <w:rPr>
          <w:sz w:val="28"/>
          <w:szCs w:val="28"/>
        </w:rPr>
        <w:t xml:space="preserve">информационном бюллетене «Ерзовский Вестник» и разместить на официальном сайте Ерзовского городского поселения </w:t>
      </w:r>
      <w:proofErr w:type="spellStart"/>
      <w:r w:rsidR="00622DDD">
        <w:rPr>
          <w:sz w:val="28"/>
          <w:szCs w:val="28"/>
        </w:rPr>
        <w:t>мо-ерзовка.рф</w:t>
      </w:r>
      <w:proofErr w:type="spellEnd"/>
      <w:r w:rsidR="007C36FD" w:rsidRPr="007D4FC7">
        <w:rPr>
          <w:sz w:val="28"/>
          <w:szCs w:val="28"/>
        </w:rPr>
        <w:t>.</w:t>
      </w:r>
    </w:p>
    <w:p w:rsidR="007C36FD" w:rsidRPr="007D4FC7" w:rsidRDefault="00DB391B" w:rsidP="00DB391B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7C36FD" w:rsidRPr="007D4FC7">
        <w:rPr>
          <w:rFonts w:cs="Calibri"/>
          <w:sz w:val="28"/>
          <w:szCs w:val="28"/>
        </w:rPr>
        <w:t xml:space="preserve">. </w:t>
      </w:r>
      <w:proofErr w:type="gramStart"/>
      <w:r w:rsidR="007C36FD" w:rsidRPr="007D4FC7">
        <w:rPr>
          <w:rFonts w:cs="Calibri"/>
          <w:sz w:val="28"/>
          <w:szCs w:val="28"/>
        </w:rPr>
        <w:t>Контроль за</w:t>
      </w:r>
      <w:proofErr w:type="gramEnd"/>
      <w:r w:rsidR="007C36FD" w:rsidRPr="007D4FC7">
        <w:rPr>
          <w:rFonts w:cs="Calibri"/>
          <w:sz w:val="28"/>
          <w:szCs w:val="28"/>
        </w:rPr>
        <w:t xml:space="preserve"> </w:t>
      </w:r>
      <w:r w:rsidR="00632A37">
        <w:rPr>
          <w:rFonts w:cs="Calibri"/>
          <w:sz w:val="28"/>
          <w:szCs w:val="28"/>
        </w:rPr>
        <w:t>исполнением</w:t>
      </w:r>
      <w:r w:rsidR="007C36FD" w:rsidRPr="007D4FC7">
        <w:rPr>
          <w:rFonts w:cs="Calibri"/>
          <w:sz w:val="28"/>
          <w:szCs w:val="28"/>
        </w:rPr>
        <w:t xml:space="preserve"> </w:t>
      </w:r>
      <w:r w:rsidR="00632A37">
        <w:rPr>
          <w:rFonts w:cs="Calibri"/>
          <w:sz w:val="28"/>
          <w:szCs w:val="28"/>
        </w:rPr>
        <w:t>настоящего</w:t>
      </w:r>
      <w:r w:rsidR="007C36FD" w:rsidRPr="007D4FC7">
        <w:rPr>
          <w:rFonts w:cs="Calibri"/>
          <w:sz w:val="28"/>
          <w:szCs w:val="28"/>
        </w:rPr>
        <w:t xml:space="preserve"> постановления оставляю за собой.</w:t>
      </w:r>
    </w:p>
    <w:p w:rsidR="007C36FD" w:rsidRPr="007D4FC7" w:rsidRDefault="007C36FD" w:rsidP="007C36FD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8"/>
          <w:szCs w:val="28"/>
        </w:rPr>
      </w:pPr>
    </w:p>
    <w:p w:rsidR="007C36FD" w:rsidRPr="005A279F" w:rsidRDefault="007C36FD" w:rsidP="007C3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36FD" w:rsidRPr="00D37156" w:rsidRDefault="007C36FD" w:rsidP="007C36FD">
      <w:pPr>
        <w:jc w:val="both"/>
        <w:rPr>
          <w:sz w:val="28"/>
          <w:szCs w:val="28"/>
        </w:rPr>
      </w:pPr>
    </w:p>
    <w:p w:rsidR="007C36FD" w:rsidRDefault="00632A37" w:rsidP="007C36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36FD">
        <w:rPr>
          <w:sz w:val="28"/>
          <w:szCs w:val="28"/>
        </w:rPr>
        <w:t xml:space="preserve"> </w:t>
      </w:r>
      <w:r w:rsidR="007C36FD" w:rsidRPr="00D37156">
        <w:rPr>
          <w:sz w:val="28"/>
          <w:szCs w:val="28"/>
        </w:rPr>
        <w:t xml:space="preserve"> </w:t>
      </w:r>
      <w:r w:rsidR="007C36FD">
        <w:rPr>
          <w:sz w:val="28"/>
          <w:szCs w:val="28"/>
        </w:rPr>
        <w:t xml:space="preserve">Ерзовского </w:t>
      </w:r>
    </w:p>
    <w:p w:rsidR="007C36FD" w:rsidRPr="00D37156" w:rsidRDefault="007C36FD" w:rsidP="007C36FD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 xml:space="preserve">                                                    </w:t>
      </w:r>
      <w:r w:rsidR="00632A37">
        <w:rPr>
          <w:sz w:val="28"/>
          <w:szCs w:val="28"/>
        </w:rPr>
        <w:t xml:space="preserve">С.В. </w:t>
      </w:r>
      <w:proofErr w:type="spellStart"/>
      <w:r w:rsidR="00632A37">
        <w:rPr>
          <w:sz w:val="28"/>
          <w:szCs w:val="28"/>
        </w:rPr>
        <w:t>Зубанков</w:t>
      </w:r>
      <w:proofErr w:type="spellEnd"/>
    </w:p>
    <w:p w:rsidR="007C36FD" w:rsidRPr="00D37156" w:rsidRDefault="007C36FD" w:rsidP="007C36FD">
      <w:pPr>
        <w:rPr>
          <w:sz w:val="28"/>
          <w:szCs w:val="28"/>
        </w:rPr>
      </w:pPr>
    </w:p>
    <w:p w:rsidR="007C36FD" w:rsidRDefault="007C36FD" w:rsidP="007C36FD"/>
    <w:p w:rsidR="007C36FD" w:rsidRDefault="007C36FD" w:rsidP="007C36FD">
      <w:pPr>
        <w:widowControl w:val="0"/>
        <w:autoSpaceDE w:val="0"/>
        <w:autoSpaceDN w:val="0"/>
        <w:adjustRightInd w:val="0"/>
        <w:ind w:firstLine="540"/>
        <w:jc w:val="both"/>
      </w:pPr>
    </w:p>
    <w:p w:rsidR="007C36FD" w:rsidRDefault="007C36FD" w:rsidP="007C36FD">
      <w:pPr>
        <w:widowControl w:val="0"/>
        <w:autoSpaceDE w:val="0"/>
        <w:autoSpaceDN w:val="0"/>
        <w:adjustRightInd w:val="0"/>
        <w:ind w:firstLine="540"/>
        <w:jc w:val="both"/>
      </w:pPr>
    </w:p>
    <w:p w:rsidR="007C36FD" w:rsidRPr="00E27F1B" w:rsidRDefault="007C36FD" w:rsidP="007C36FD">
      <w:pPr>
        <w:widowControl w:val="0"/>
        <w:autoSpaceDE w:val="0"/>
        <w:autoSpaceDN w:val="0"/>
        <w:adjustRightInd w:val="0"/>
        <w:ind w:firstLine="540"/>
        <w:jc w:val="both"/>
      </w:pPr>
    </w:p>
    <w:p w:rsidR="007C36FD" w:rsidRDefault="007C36FD" w:rsidP="007C36FD"/>
    <w:p w:rsidR="0025388D" w:rsidRDefault="0025388D"/>
    <w:sectPr w:rsidR="0025388D" w:rsidSect="00132829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FD"/>
    <w:rsid w:val="000A5412"/>
    <w:rsid w:val="00104FBE"/>
    <w:rsid w:val="00153D90"/>
    <w:rsid w:val="0025388D"/>
    <w:rsid w:val="00622DDD"/>
    <w:rsid w:val="00632A37"/>
    <w:rsid w:val="007C36FD"/>
    <w:rsid w:val="007F7ED5"/>
    <w:rsid w:val="00813613"/>
    <w:rsid w:val="009F5349"/>
    <w:rsid w:val="00D52223"/>
    <w:rsid w:val="00DB391B"/>
    <w:rsid w:val="00DE6D2A"/>
    <w:rsid w:val="00E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5</cp:revision>
  <dcterms:created xsi:type="dcterms:W3CDTF">2017-07-05T05:55:00Z</dcterms:created>
  <dcterms:modified xsi:type="dcterms:W3CDTF">2017-07-10T11:22:00Z</dcterms:modified>
</cp:coreProperties>
</file>